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B" w:rsidRDefault="00CD1F8B" w:rsidP="00CD1F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Утверждено Советом уч-ся</w:t>
      </w:r>
    </w:p>
    <w:p w:rsidR="00CD1F8B" w:rsidRDefault="00CD1F8B" w:rsidP="00CD1F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Протокол  от 10.02.2016г № 4</w:t>
      </w:r>
    </w:p>
    <w:p w:rsidR="00CD1F8B" w:rsidRDefault="00CD1F8B" w:rsidP="00CD1F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Председатель УС_________О. </w:t>
      </w:r>
      <w:proofErr w:type="spellStart"/>
      <w:r>
        <w:rPr>
          <w:rFonts w:ascii="Times New Roman" w:hAnsi="Times New Roman"/>
          <w:sz w:val="24"/>
          <w:szCs w:val="24"/>
        </w:rPr>
        <w:t>Громакова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D1F8B" w:rsidRDefault="00CD1F8B" w:rsidP="00CD1F8B">
      <w:pPr>
        <w:jc w:val="center"/>
        <w:rPr>
          <w:b/>
          <w:sz w:val="28"/>
          <w:szCs w:val="28"/>
        </w:rPr>
      </w:pPr>
    </w:p>
    <w:p w:rsidR="007965C5" w:rsidRDefault="007965C5" w:rsidP="00C455C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65C5" w:rsidRDefault="007965C5" w:rsidP="007965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65C5" w:rsidRDefault="00C455C3" w:rsidP="007965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совете уча</w:t>
      </w:r>
      <w:r w:rsidR="007965C5">
        <w:rPr>
          <w:rFonts w:ascii="Times New Roman" w:hAnsi="Times New Roman"/>
          <w:b/>
          <w:sz w:val="32"/>
          <w:szCs w:val="32"/>
        </w:rPr>
        <w:t xml:space="preserve">щихся </w:t>
      </w:r>
    </w:p>
    <w:p w:rsidR="007965C5" w:rsidRDefault="007965C5" w:rsidP="007965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Ржаксинская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№ 1 имени Н.М. Фролова»</w:t>
      </w:r>
    </w:p>
    <w:p w:rsidR="007965C5" w:rsidRDefault="007965C5" w:rsidP="007965C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965C5" w:rsidRPr="00D50A57" w:rsidRDefault="007965C5" w:rsidP="00796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0A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65C5" w:rsidRPr="00D50A57" w:rsidRDefault="007965C5" w:rsidP="007965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В целях содействия осуществлению самоуправленческих начал; развитию инициативы школьного коллектива; расширению коллегиальных демократических форм создается и действует Совет обучающихся.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 xml:space="preserve"> как орган ученического самоуправления работает в тесном контакте с администрацией школы в соответствии с Уставом школы и настоящим положением.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Руководство деятельностью Совета обучающихся осуществляет председатель совета, избираемый из числа старшеклассников.</w:t>
      </w:r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0A57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7965C5" w:rsidRPr="00D50A57" w:rsidRDefault="007965C5" w:rsidP="007965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Организация жизнедеятельности общешкольного коллектива на основе взаимодействия классных коллективов.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Организация работы актива класса по взаимодействию классного коллектива.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 xml:space="preserve"> в активную школьную жизнь.</w:t>
      </w:r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0A57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7965C5" w:rsidRPr="00D50A57" w:rsidRDefault="007965C5" w:rsidP="007965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>: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Принимает участие в разработке годового плана работы школы.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Разрабатывает план собственной деятельности и помогает осуществлять планирование других органов ученического самоуправления.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Изучает и оценивает, систематизирует и обобщает состояние деятельности всех органов ученического самоуправления, общественное мнение обучающихся школы.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Определяет цели, функции и содержание деятельности всех органов ученического самоуправления.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Координирует деятельность всех органов ученического самоуправления.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Обеспечивает мобилизацию коллективных усилий школьников и отдельных органов ученического самоуправления.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lastRenderedPageBreak/>
        <w:t>Создает при необходимости инициативные группы школьников.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Вносит в вышестоящие органы ученического самоуправления предложения по улучшению качества деятельности школы.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Организует и  проводит общешкольные мероприятия.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Изучает, обобщает и распространяет опыт проведения КТД, организует выявление творческого потенциала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>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0A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0A57">
        <w:rPr>
          <w:rFonts w:ascii="Times New Roman" w:hAnsi="Times New Roman"/>
          <w:sz w:val="28"/>
          <w:szCs w:val="28"/>
        </w:rPr>
        <w:t xml:space="preserve"> реализацией предложений и критических замечаний ученического коллектива.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Оказывает помощь и поддержку руководителям и членам Советов классов.</w:t>
      </w:r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0A57">
        <w:rPr>
          <w:rFonts w:ascii="Times New Roman" w:hAnsi="Times New Roman"/>
          <w:b/>
          <w:sz w:val="28"/>
          <w:szCs w:val="28"/>
        </w:rPr>
        <w:t xml:space="preserve">Обязанности и права </w:t>
      </w:r>
    </w:p>
    <w:p w:rsidR="007965C5" w:rsidRPr="00D50A57" w:rsidRDefault="007965C5" w:rsidP="007965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На Совет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 xml:space="preserve"> возлагается:</w:t>
      </w:r>
    </w:p>
    <w:p w:rsidR="007965C5" w:rsidRPr="00D50A57" w:rsidRDefault="007965C5" w:rsidP="007965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Обеспечение взаимодействия классных коллективов.</w:t>
      </w:r>
    </w:p>
    <w:p w:rsidR="007965C5" w:rsidRPr="00D50A57" w:rsidRDefault="007965C5" w:rsidP="007965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Проведение общешкольных мероприятий.</w:t>
      </w:r>
    </w:p>
    <w:p w:rsidR="007965C5" w:rsidRPr="00D50A57" w:rsidRDefault="007965C5" w:rsidP="007965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0A57">
        <w:rPr>
          <w:rFonts w:ascii="Times New Roman" w:hAnsi="Times New Roman"/>
          <w:sz w:val="28"/>
          <w:szCs w:val="28"/>
        </w:rPr>
        <w:t>Информирование ученического  и педагогического коллективов школы о ходе и результатах работы Совета обучающихся.</w:t>
      </w:r>
      <w:proofErr w:type="gramEnd"/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Совет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 xml:space="preserve"> имеет право:</w:t>
      </w:r>
    </w:p>
    <w:p w:rsidR="007965C5" w:rsidRPr="00D50A57" w:rsidRDefault="007965C5" w:rsidP="007965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Принимать участие:</w:t>
      </w:r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- в проведении малых педагогических советов;</w:t>
      </w:r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- в разработке управленческих решений, касающихся вопросов организации внеурочных мероприятий.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4.2.2.  Вносить предложения: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       - по изменению, совершенствованию структуры, состава и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         деятельности Совета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>;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       - по обеспечению внеурочных групповых мероприятий  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         необходимыми финансовыми и материально- техническими   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         ресурсами;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        - о поощрении и стимулировании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>.</w:t>
      </w:r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0A57">
        <w:rPr>
          <w:rFonts w:ascii="Times New Roman" w:hAnsi="Times New Roman"/>
          <w:b/>
          <w:sz w:val="28"/>
          <w:szCs w:val="28"/>
        </w:rPr>
        <w:t>Организация работы</w:t>
      </w:r>
    </w:p>
    <w:p w:rsidR="007965C5" w:rsidRPr="00D50A57" w:rsidRDefault="007965C5" w:rsidP="007965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В состав Совета обучающихся входят представители классных коллективов 3 ступени.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>Для решения текущих вопросов Совет обучающихся может избирать Советы дел, Советы старшеклассников и т.д.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0A57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D50A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57">
        <w:rPr>
          <w:rFonts w:ascii="Times New Roman" w:hAnsi="Times New Roman"/>
          <w:sz w:val="28"/>
          <w:szCs w:val="28"/>
        </w:rPr>
        <w:t xml:space="preserve"> проводит свои заседания не реже 1 раза в четверть. </w:t>
      </w:r>
    </w:p>
    <w:p w:rsidR="007965C5" w:rsidRPr="00D50A57" w:rsidRDefault="007965C5" w:rsidP="007965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0A57">
        <w:rPr>
          <w:rFonts w:ascii="Times New Roman" w:hAnsi="Times New Roman"/>
          <w:sz w:val="28"/>
          <w:szCs w:val="28"/>
        </w:rPr>
        <w:t>Решения Совета обучающихся, принятые в пределах его полномочий,  обязательны для всех членов школьного коллектива.</w:t>
      </w:r>
      <w:proofErr w:type="gramEnd"/>
    </w:p>
    <w:p w:rsidR="007965C5" w:rsidRPr="00D50A57" w:rsidRDefault="007965C5" w:rsidP="007965C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965C5" w:rsidRPr="00D50A57" w:rsidRDefault="007965C5" w:rsidP="007965C5">
      <w:pPr>
        <w:rPr>
          <w:sz w:val="28"/>
          <w:szCs w:val="28"/>
        </w:rPr>
      </w:pPr>
    </w:p>
    <w:p w:rsidR="00B64430" w:rsidRDefault="00B64430"/>
    <w:sectPr w:rsidR="00B64430" w:rsidSect="002A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C96"/>
    <w:multiLevelType w:val="multilevel"/>
    <w:tmpl w:val="0ECAB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5C5"/>
    <w:rsid w:val="000F55D6"/>
    <w:rsid w:val="00631927"/>
    <w:rsid w:val="006D7BEA"/>
    <w:rsid w:val="007965C5"/>
    <w:rsid w:val="00A62636"/>
    <w:rsid w:val="00B64430"/>
    <w:rsid w:val="00C455C3"/>
    <w:rsid w:val="00C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</cp:revision>
  <dcterms:created xsi:type="dcterms:W3CDTF">2016-09-20T06:15:00Z</dcterms:created>
  <dcterms:modified xsi:type="dcterms:W3CDTF">2016-09-20T06:15:00Z</dcterms:modified>
</cp:coreProperties>
</file>